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8" w:rsidRDefault="00EF7FD8" w:rsidP="00EF7FD8">
      <w:pPr>
        <w:jc w:val="right"/>
      </w:pPr>
      <w:r>
        <w:rPr>
          <w:b/>
          <w:sz w:val="28"/>
          <w:szCs w:val="28"/>
        </w:rPr>
        <w:t xml:space="preserve">          </w:t>
      </w:r>
    </w:p>
    <w:p w:rsidR="00EF7FD8" w:rsidRDefault="00EF7FD8" w:rsidP="00EF7FD8">
      <w:pPr>
        <w:jc w:val="right"/>
        <w:rPr>
          <w:b/>
          <w:sz w:val="28"/>
          <w:szCs w:val="28"/>
        </w:rPr>
      </w:pPr>
    </w:p>
    <w:p w:rsidR="00EF7FD8" w:rsidRDefault="00EF7FD8" w:rsidP="00EF7FD8">
      <w:pPr>
        <w:jc w:val="right"/>
      </w:pPr>
      <w:r>
        <w:rPr>
          <w:b/>
          <w:sz w:val="28"/>
          <w:szCs w:val="28"/>
        </w:rPr>
        <w:t xml:space="preserve"> </w:t>
      </w:r>
      <w:r>
        <w:rPr>
          <w:rFonts w:ascii="Arial" w:hAnsi="Arial"/>
          <w:sz w:val="20"/>
          <w:szCs w:val="20"/>
        </w:rPr>
        <w:t xml:space="preserve">  Приложение        </w:t>
      </w:r>
      <w:r>
        <w:rPr>
          <w:b/>
          <w:sz w:val="28"/>
          <w:szCs w:val="28"/>
        </w:rPr>
        <w:t xml:space="preserve">   </w:t>
      </w:r>
    </w:p>
    <w:p w:rsidR="00EF7FD8" w:rsidRDefault="00EF7FD8" w:rsidP="00EF7FD8">
      <w:pPr>
        <w:jc w:val="right"/>
        <w:rPr>
          <w:b/>
          <w:sz w:val="28"/>
          <w:szCs w:val="28"/>
        </w:rPr>
      </w:pPr>
    </w:p>
    <w:p w:rsidR="00EF7FD8" w:rsidRDefault="00EF7FD8" w:rsidP="00EF7FD8">
      <w:pPr>
        <w:spacing w:line="360" w:lineRule="auto"/>
        <w:jc w:val="center"/>
        <w:outlineLvl w:val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Мобильное приложение «Образование72» - </w:t>
      </w:r>
    </w:p>
    <w:p w:rsidR="00EF7FD8" w:rsidRDefault="00EF7FD8" w:rsidP="00EF7FD8">
      <w:pPr>
        <w:spacing w:line="360" w:lineRule="auto"/>
        <w:jc w:val="center"/>
        <w:outlineLvl w:val="0"/>
      </w:pPr>
      <w:r>
        <w:rPr>
          <w:rFonts w:ascii="Arial" w:hAnsi="Arial" w:cs="Arial"/>
          <w:b/>
          <w:bCs/>
          <w:color w:val="000000"/>
          <w:lang w:eastAsia="ru-RU"/>
        </w:rPr>
        <w:t>электронная школа всегда под рукой</w:t>
      </w:r>
    </w:p>
    <w:p w:rsidR="00EF7FD8" w:rsidRDefault="00EF7FD8" w:rsidP="00EF7FD8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EF7FD8" w:rsidRDefault="00EF7FD8" w:rsidP="00EF7FD8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Электронный дневник с оценками, расписанием, домашними заданиями и другой полезной информацией позволит оперативно узнать о том, как ребенок справляется с учебным процессом и вовремя обратить внимание на снижение успеваемости или пропуски занятий. </w:t>
      </w:r>
    </w:p>
    <w:p w:rsidR="00EF7FD8" w:rsidRDefault="00EF7FD8" w:rsidP="00EF7FD8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Бесплатное мобильное приложение «Образование 72» заработало в Тюменской области в 2015 году и сразу получило популярность - за полтора года его пользователями стали около 27 тысяч родителей и учеников. </w:t>
      </w:r>
    </w:p>
    <w:p w:rsidR="00EF7FD8" w:rsidRDefault="00EF7FD8" w:rsidP="00EF7FD8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Для использования «Образование 72» необходимо:</w:t>
      </w:r>
    </w:p>
    <w:p w:rsidR="00EF7FD8" w:rsidRDefault="00EF7FD8" w:rsidP="00EF7FD8">
      <w:pPr>
        <w:numPr>
          <w:ilvl w:val="0"/>
          <w:numId w:val="2"/>
        </w:numPr>
        <w:tabs>
          <w:tab w:val="left" w:pos="971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пройти процедуру регистрации в приложении - ввести номер своего мобильного телефона и получить пароль в смс-сообщении, либо воспользоваться номером телефона и паролем, который уже используется для входа в приложения «Медицина72», «ЖКХ 72»;</w:t>
      </w:r>
    </w:p>
    <w:p w:rsidR="00EF7FD8" w:rsidRDefault="00EF7FD8" w:rsidP="00EF7FD8">
      <w:pPr>
        <w:numPr>
          <w:ilvl w:val="0"/>
          <w:numId w:val="2"/>
        </w:numPr>
        <w:tabs>
          <w:tab w:val="left" w:pos="1024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ввести логин и пароль, который можно получить у классного руководителя или в Информационно-справочной службе по телефону (3452) 56 60 60;</w:t>
      </w:r>
    </w:p>
    <w:p w:rsidR="00EF7FD8" w:rsidRDefault="00EF7FD8" w:rsidP="00EF7FD8">
      <w:pPr>
        <w:numPr>
          <w:ilvl w:val="0"/>
          <w:numId w:val="2"/>
        </w:numPr>
        <w:tabs>
          <w:tab w:val="left" w:pos="1024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ссылка для скачивания приложения </w:t>
      </w:r>
      <w:hyperlink r:id="rId6">
        <w:r>
          <w:rPr>
            <w:rStyle w:val="-"/>
            <w:rFonts w:ascii="Arial" w:hAnsi="Arial" w:cs="Arial"/>
            <w:lang w:eastAsia="ru-RU"/>
          </w:rPr>
          <w:t>здесь</w:t>
        </w:r>
      </w:hyperlink>
      <w:r>
        <w:rPr>
          <w:rFonts w:ascii="Arial" w:hAnsi="Arial" w:cs="Arial"/>
          <w:color w:val="5E5DA0"/>
          <w:lang w:eastAsia="ru-RU"/>
        </w:rPr>
        <w:t>.</w:t>
      </w:r>
    </w:p>
    <w:p w:rsidR="00EF7FD8" w:rsidRDefault="00EF7FD8" w:rsidP="00EF7FD8">
      <w:pPr>
        <w:spacing w:beforeAutospacing="1" w:line="36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Кроме мобильного приложения, в области успешно функционирует веб-ресурс </w:t>
      </w:r>
    </w:p>
    <w:p w:rsidR="00EF7FD8" w:rsidRDefault="00EF7FD8" w:rsidP="00EF7FD8">
      <w:pPr>
        <w:spacing w:beforeAutospacing="1" w:line="36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0" w:name="_GoBack"/>
      <w:bookmarkEnd w:id="0"/>
    </w:p>
    <w:p w:rsidR="00EF7FD8" w:rsidRDefault="00EF7FD8" w:rsidP="00EF7FD8">
      <w:pPr>
        <w:spacing w:beforeAutospacing="1"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«Электронная школа» (</w:t>
      </w:r>
      <w:hyperlink r:id="rId7">
        <w:r>
          <w:rPr>
            <w:rStyle w:val="-"/>
            <w:rFonts w:ascii="Arial" w:hAnsi="Arial" w:cs="Arial"/>
            <w:lang w:val="en-US" w:eastAsia="ru-RU"/>
          </w:rPr>
          <w:t>www</w:t>
        </w:r>
        <w:r>
          <w:rPr>
            <w:rStyle w:val="-"/>
            <w:rFonts w:ascii="Arial" w:hAnsi="Arial" w:cs="Arial"/>
            <w:lang w:eastAsia="ru-RU"/>
          </w:rPr>
          <w:t>.</w:t>
        </w:r>
      </w:hyperlink>
      <w:hyperlink r:id="rId8">
        <w:r>
          <w:rPr>
            <w:rStyle w:val="-"/>
            <w:rFonts w:ascii="Arial" w:hAnsi="Arial" w:cs="Arial"/>
            <w:lang w:eastAsia="ru-RU"/>
          </w:rPr>
          <w:t>school.72to.ru</w:t>
        </w:r>
      </w:hyperlink>
      <w:r>
        <w:rPr>
          <w:rFonts w:ascii="Arial" w:hAnsi="Arial" w:cs="Arial"/>
          <w:color w:val="000000"/>
          <w:lang w:eastAsia="ru-RU"/>
        </w:rPr>
        <w:t xml:space="preserve">). Вход в систему осуществляется с помощью логина и пароля </w:t>
      </w:r>
      <w:hyperlink r:id="rId9">
        <w:proofErr w:type="gramStart"/>
        <w:r>
          <w:rPr>
            <w:rStyle w:val="-"/>
            <w:rFonts w:ascii="Arial" w:hAnsi="Arial" w:cs="Arial"/>
            <w:color w:val="5E5DA0"/>
            <w:lang w:eastAsia="ru-RU"/>
          </w:rPr>
          <w:t>портал</w:t>
        </w:r>
        <w:proofErr w:type="gramEnd"/>
      </w:hyperlink>
      <w:hyperlink r:id="rId10">
        <w:r>
          <w:rPr>
            <w:rStyle w:val="-"/>
            <w:rFonts w:ascii="Arial" w:hAnsi="Arial" w:cs="Arial"/>
            <w:color w:val="5E5DA0"/>
            <w:lang w:eastAsia="ru-RU"/>
          </w:rPr>
          <w:t>а</w:t>
        </w:r>
      </w:hyperlink>
      <w:hyperlink r:id="rId11">
        <w:r>
          <w:rPr>
            <w:rStyle w:val="-"/>
            <w:rFonts w:ascii="Arial" w:hAnsi="Arial" w:cs="Arial"/>
            <w:color w:val="5E5DA0"/>
            <w:lang w:eastAsia="ru-RU"/>
          </w:rPr>
          <w:t xml:space="preserve"> </w:t>
        </w:r>
        <w:proofErr w:type="spellStart"/>
        <w:r>
          <w:rPr>
            <w:rStyle w:val="-"/>
            <w:rFonts w:ascii="Arial" w:hAnsi="Arial" w:cs="Arial"/>
            <w:color w:val="5E5DA0"/>
            <w:lang w:eastAsia="ru-RU"/>
          </w:rPr>
          <w:t>Госуслуг</w:t>
        </w:r>
        <w:proofErr w:type="spellEnd"/>
      </w:hyperlink>
      <w:r>
        <w:rPr>
          <w:rFonts w:ascii="Arial" w:hAnsi="Arial" w:cs="Arial"/>
          <w:color w:val="000000"/>
          <w:lang w:eastAsia="ru-RU"/>
        </w:rPr>
        <w:t xml:space="preserve">. В дальнейшем этот логин и пароль может быть использован для получения услуг на порталах </w:t>
      </w:r>
      <w:hyperlink r:id="rId12">
        <w:r>
          <w:rPr>
            <w:rStyle w:val="-"/>
            <w:rFonts w:ascii="Arial" w:hAnsi="Arial" w:cs="Arial"/>
            <w:color w:val="5E5DA0"/>
            <w:lang w:eastAsia="ru-RU"/>
          </w:rPr>
          <w:t>gosuslugi.ru</w:t>
        </w:r>
      </w:hyperlink>
      <w:r>
        <w:rPr>
          <w:rFonts w:ascii="Arial" w:hAnsi="Arial" w:cs="Arial"/>
          <w:color w:val="000000"/>
          <w:lang w:eastAsia="ru-RU"/>
        </w:rPr>
        <w:t>, </w:t>
      </w:r>
      <w:hyperlink r:id="rId13">
        <w:r>
          <w:rPr>
            <w:rStyle w:val="-"/>
            <w:rFonts w:ascii="Arial" w:hAnsi="Arial" w:cs="Arial"/>
            <w:color w:val="5E5DA0"/>
            <w:lang w:eastAsia="ru-RU"/>
          </w:rPr>
          <w:t>uslugi.admtyumen.ru</w:t>
        </w:r>
      </w:hyperlink>
      <w:r>
        <w:rPr>
          <w:rFonts w:ascii="Arial" w:hAnsi="Arial" w:cs="Arial"/>
          <w:color w:val="000000"/>
          <w:lang w:eastAsia="ru-RU"/>
        </w:rPr>
        <w:t xml:space="preserve"> , </w:t>
      </w:r>
      <w:proofErr w:type="spellStart"/>
      <w:r>
        <w:rPr>
          <w:rFonts w:ascii="Arial" w:hAnsi="Arial" w:cs="Arial"/>
          <w:color w:val="000000"/>
          <w:lang w:val="en-US" w:eastAsia="ru-RU"/>
        </w:rPr>
        <w:t>nalog</w:t>
      </w:r>
      <w:proofErr w:type="spellEnd"/>
      <w:r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>
        <w:rPr>
          <w:rFonts w:ascii="Arial" w:hAnsi="Arial" w:cs="Arial"/>
          <w:color w:val="000000"/>
          <w:lang w:eastAsia="ru-RU"/>
        </w:rPr>
        <w:t xml:space="preserve"> и т.д.</w:t>
      </w:r>
    </w:p>
    <w:p w:rsidR="00EF7FD8" w:rsidRDefault="00EF7FD8" w:rsidP="00EF7FD8">
      <w:pPr>
        <w:spacing w:line="360" w:lineRule="auto"/>
      </w:pPr>
      <w:r>
        <w:rPr>
          <w:rFonts w:ascii="Arial" w:hAnsi="Arial" w:cs="Arial"/>
          <w:color w:val="000000"/>
          <w:lang w:eastAsia="ru-RU"/>
        </w:rPr>
        <w:tab/>
        <w:t xml:space="preserve">Инструкция по регистрации на </w:t>
      </w:r>
      <w:hyperlink r:id="rId14">
        <w:r>
          <w:rPr>
            <w:rStyle w:val="-"/>
            <w:rFonts w:ascii="Arial" w:hAnsi="Arial" w:cs="Arial"/>
            <w:color w:val="5E5DA0"/>
            <w:lang w:eastAsia="ru-RU"/>
          </w:rPr>
          <w:t>портал</w:t>
        </w:r>
      </w:hyperlink>
      <w:hyperlink r:id="rId15">
        <w:r>
          <w:rPr>
            <w:rStyle w:val="-"/>
            <w:rFonts w:ascii="Arial" w:hAnsi="Arial" w:cs="Arial"/>
            <w:color w:val="5E5DA0"/>
            <w:lang w:eastAsia="ru-RU"/>
          </w:rPr>
          <w:t>е</w:t>
        </w:r>
      </w:hyperlink>
      <w:hyperlink r:id="rId16">
        <w:r>
          <w:rPr>
            <w:rStyle w:val="-"/>
            <w:rFonts w:ascii="Arial" w:hAnsi="Arial" w:cs="Arial"/>
            <w:color w:val="5E5DA0"/>
            <w:lang w:eastAsia="ru-RU"/>
          </w:rPr>
          <w:t xml:space="preserve"> </w:t>
        </w:r>
        <w:proofErr w:type="spellStart"/>
        <w:r>
          <w:rPr>
            <w:rStyle w:val="-"/>
            <w:rFonts w:ascii="Arial" w:hAnsi="Arial" w:cs="Arial"/>
            <w:color w:val="5E5DA0"/>
            <w:lang w:eastAsia="ru-RU"/>
          </w:rPr>
          <w:t>Госуслуг</w:t>
        </w:r>
        <w:proofErr w:type="spellEnd"/>
      </w:hyperlink>
      <w:r>
        <w:rPr>
          <w:rFonts w:ascii="Arial" w:hAnsi="Arial" w:cs="Arial"/>
          <w:color w:val="000000"/>
          <w:lang w:eastAsia="ru-RU"/>
        </w:rPr>
        <w:t xml:space="preserve">: </w:t>
      </w:r>
    </w:p>
    <w:p w:rsidR="00EF7FD8" w:rsidRDefault="00EF7FD8" w:rsidP="00EF7FD8">
      <w:pPr>
        <w:numPr>
          <w:ilvl w:val="0"/>
          <w:numId w:val="1"/>
        </w:numPr>
        <w:spacing w:line="360" w:lineRule="auto"/>
        <w:ind w:left="0" w:firstLine="454"/>
      </w:pPr>
      <w:r>
        <w:rPr>
          <w:rFonts w:ascii="Arial" w:hAnsi="Arial" w:cs="Arial"/>
          <w:color w:val="000000"/>
          <w:lang w:eastAsia="ru-RU"/>
        </w:rPr>
        <w:t xml:space="preserve">Зайдите на </w:t>
      </w:r>
      <w:hyperlink r:id="rId17">
        <w:r>
          <w:rPr>
            <w:rStyle w:val="-"/>
            <w:rFonts w:ascii="Arial" w:hAnsi="Arial" w:cs="Arial"/>
            <w:color w:val="5E5DA0"/>
            <w:lang w:eastAsia="ru-RU"/>
          </w:rPr>
          <w:t xml:space="preserve">портал </w:t>
        </w:r>
        <w:proofErr w:type="spellStart"/>
        <w:r>
          <w:rPr>
            <w:rStyle w:val="-"/>
            <w:rFonts w:ascii="Arial" w:hAnsi="Arial" w:cs="Arial"/>
            <w:color w:val="5E5DA0"/>
            <w:lang w:eastAsia="ru-RU"/>
          </w:rPr>
          <w:t>Госуслуг</w:t>
        </w:r>
        <w:proofErr w:type="spellEnd"/>
      </w:hyperlink>
      <w:r>
        <w:rPr>
          <w:rFonts w:ascii="Arial" w:hAnsi="Arial" w:cs="Arial"/>
          <w:color w:val="000000"/>
          <w:lang w:eastAsia="ru-RU"/>
        </w:rPr>
        <w:t>, нажмите кнопку зарегистрироваться, следуйте инструкциям.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</w:p>
    <w:p w:rsidR="0098308E" w:rsidRDefault="0098308E"/>
    <w:sectPr w:rsidR="0098308E">
      <w:headerReference w:type="default" r:id="rId18"/>
      <w:headerReference w:type="first" r:id="rId19"/>
      <w:pgSz w:w="11906" w:h="16838"/>
      <w:pgMar w:top="1134" w:right="567" w:bottom="709" w:left="1701" w:header="709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9C" w:rsidRDefault="00EF7F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9C" w:rsidRDefault="00EF7F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CA"/>
    <w:multiLevelType w:val="multilevel"/>
    <w:tmpl w:val="813EC2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1CA06555"/>
    <w:multiLevelType w:val="multilevel"/>
    <w:tmpl w:val="7DC6B4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8"/>
    <w:rsid w:val="00002183"/>
    <w:rsid w:val="00002A7C"/>
    <w:rsid w:val="000071A2"/>
    <w:rsid w:val="00012BD1"/>
    <w:rsid w:val="00025D4E"/>
    <w:rsid w:val="00042598"/>
    <w:rsid w:val="00046A56"/>
    <w:rsid w:val="00053010"/>
    <w:rsid w:val="00080881"/>
    <w:rsid w:val="00081915"/>
    <w:rsid w:val="00090698"/>
    <w:rsid w:val="00092431"/>
    <w:rsid w:val="000A0CF6"/>
    <w:rsid w:val="000A7127"/>
    <w:rsid w:val="000B5C6A"/>
    <w:rsid w:val="000B7527"/>
    <w:rsid w:val="000C1265"/>
    <w:rsid w:val="000D5A4C"/>
    <w:rsid w:val="000E02D4"/>
    <w:rsid w:val="000E2C0C"/>
    <w:rsid w:val="000F0BA9"/>
    <w:rsid w:val="000F38D9"/>
    <w:rsid w:val="000F7EEB"/>
    <w:rsid w:val="00102A47"/>
    <w:rsid w:val="0011141D"/>
    <w:rsid w:val="001161F3"/>
    <w:rsid w:val="001244E3"/>
    <w:rsid w:val="00125490"/>
    <w:rsid w:val="00127290"/>
    <w:rsid w:val="001335E0"/>
    <w:rsid w:val="00136493"/>
    <w:rsid w:val="00137903"/>
    <w:rsid w:val="00143D6B"/>
    <w:rsid w:val="00145D3C"/>
    <w:rsid w:val="00150A0A"/>
    <w:rsid w:val="001579C5"/>
    <w:rsid w:val="00167090"/>
    <w:rsid w:val="0016716A"/>
    <w:rsid w:val="001769EE"/>
    <w:rsid w:val="00176BF7"/>
    <w:rsid w:val="00182E6A"/>
    <w:rsid w:val="0019472B"/>
    <w:rsid w:val="0019726D"/>
    <w:rsid w:val="001A58EF"/>
    <w:rsid w:val="001B15B9"/>
    <w:rsid w:val="001B23EA"/>
    <w:rsid w:val="001C7A28"/>
    <w:rsid w:val="001D1205"/>
    <w:rsid w:val="001D2475"/>
    <w:rsid w:val="001D382A"/>
    <w:rsid w:val="001D64CA"/>
    <w:rsid w:val="001E3AF4"/>
    <w:rsid w:val="001E40CC"/>
    <w:rsid w:val="00203593"/>
    <w:rsid w:val="00203D6C"/>
    <w:rsid w:val="0020410B"/>
    <w:rsid w:val="002106BA"/>
    <w:rsid w:val="00211C5E"/>
    <w:rsid w:val="00241180"/>
    <w:rsid w:val="00242BF2"/>
    <w:rsid w:val="00247760"/>
    <w:rsid w:val="00250C09"/>
    <w:rsid w:val="00260D25"/>
    <w:rsid w:val="00263D88"/>
    <w:rsid w:val="00265A11"/>
    <w:rsid w:val="00273FD0"/>
    <w:rsid w:val="00284715"/>
    <w:rsid w:val="00293BA0"/>
    <w:rsid w:val="002957BC"/>
    <w:rsid w:val="002A35C7"/>
    <w:rsid w:val="002B0EC1"/>
    <w:rsid w:val="002B5CF2"/>
    <w:rsid w:val="002D6813"/>
    <w:rsid w:val="002D749C"/>
    <w:rsid w:val="002E314D"/>
    <w:rsid w:val="002E3D74"/>
    <w:rsid w:val="00300D21"/>
    <w:rsid w:val="00302CA0"/>
    <w:rsid w:val="00313967"/>
    <w:rsid w:val="00323672"/>
    <w:rsid w:val="00340C85"/>
    <w:rsid w:val="00342D79"/>
    <w:rsid w:val="00346804"/>
    <w:rsid w:val="00351765"/>
    <w:rsid w:val="00351905"/>
    <w:rsid w:val="00353CA1"/>
    <w:rsid w:val="003577C6"/>
    <w:rsid w:val="0037407D"/>
    <w:rsid w:val="00374CE0"/>
    <w:rsid w:val="00376A00"/>
    <w:rsid w:val="003A099A"/>
    <w:rsid w:val="003A30DE"/>
    <w:rsid w:val="003C2188"/>
    <w:rsid w:val="003C33CE"/>
    <w:rsid w:val="003C53F8"/>
    <w:rsid w:val="003D3443"/>
    <w:rsid w:val="003D6E4C"/>
    <w:rsid w:val="003E77E8"/>
    <w:rsid w:val="003F41FB"/>
    <w:rsid w:val="00406548"/>
    <w:rsid w:val="0041558A"/>
    <w:rsid w:val="00420EA6"/>
    <w:rsid w:val="0042673F"/>
    <w:rsid w:val="00437643"/>
    <w:rsid w:val="00440861"/>
    <w:rsid w:val="00441349"/>
    <w:rsid w:val="00442ED6"/>
    <w:rsid w:val="004434A0"/>
    <w:rsid w:val="00455DE0"/>
    <w:rsid w:val="0046107B"/>
    <w:rsid w:val="004721AA"/>
    <w:rsid w:val="00474BB6"/>
    <w:rsid w:val="004871EE"/>
    <w:rsid w:val="00491984"/>
    <w:rsid w:val="00491AFA"/>
    <w:rsid w:val="004945C7"/>
    <w:rsid w:val="00496259"/>
    <w:rsid w:val="004A75DF"/>
    <w:rsid w:val="004C038E"/>
    <w:rsid w:val="004D2319"/>
    <w:rsid w:val="004D3324"/>
    <w:rsid w:val="004D56CE"/>
    <w:rsid w:val="004D5DD5"/>
    <w:rsid w:val="004D6D02"/>
    <w:rsid w:val="004D7CFC"/>
    <w:rsid w:val="004E0282"/>
    <w:rsid w:val="004E2FD8"/>
    <w:rsid w:val="004E35AA"/>
    <w:rsid w:val="004E3EF2"/>
    <w:rsid w:val="004E604F"/>
    <w:rsid w:val="004E6757"/>
    <w:rsid w:val="004F1634"/>
    <w:rsid w:val="004F3C15"/>
    <w:rsid w:val="004F4309"/>
    <w:rsid w:val="004F58A5"/>
    <w:rsid w:val="0050525B"/>
    <w:rsid w:val="00506C46"/>
    <w:rsid w:val="00507DB1"/>
    <w:rsid w:val="005246A4"/>
    <w:rsid w:val="00526FFA"/>
    <w:rsid w:val="00533618"/>
    <w:rsid w:val="005354C3"/>
    <w:rsid w:val="005429C7"/>
    <w:rsid w:val="0054465D"/>
    <w:rsid w:val="0055347A"/>
    <w:rsid w:val="005539A7"/>
    <w:rsid w:val="005602EF"/>
    <w:rsid w:val="00560A95"/>
    <w:rsid w:val="00561DEF"/>
    <w:rsid w:val="005646AF"/>
    <w:rsid w:val="00565667"/>
    <w:rsid w:val="00567569"/>
    <w:rsid w:val="00567C50"/>
    <w:rsid w:val="00571841"/>
    <w:rsid w:val="00574F49"/>
    <w:rsid w:val="005752DB"/>
    <w:rsid w:val="00583A36"/>
    <w:rsid w:val="00594675"/>
    <w:rsid w:val="0059691C"/>
    <w:rsid w:val="00596E35"/>
    <w:rsid w:val="005A0D36"/>
    <w:rsid w:val="005B0018"/>
    <w:rsid w:val="005B21B3"/>
    <w:rsid w:val="005B3A02"/>
    <w:rsid w:val="005B7CCA"/>
    <w:rsid w:val="005D34ED"/>
    <w:rsid w:val="0060557F"/>
    <w:rsid w:val="006103F1"/>
    <w:rsid w:val="00612D80"/>
    <w:rsid w:val="00620977"/>
    <w:rsid w:val="006272CB"/>
    <w:rsid w:val="00630EE6"/>
    <w:rsid w:val="00632E53"/>
    <w:rsid w:val="0064543A"/>
    <w:rsid w:val="00654618"/>
    <w:rsid w:val="00655F43"/>
    <w:rsid w:val="00657197"/>
    <w:rsid w:val="0066464D"/>
    <w:rsid w:val="0067389A"/>
    <w:rsid w:val="0067474C"/>
    <w:rsid w:val="00677C24"/>
    <w:rsid w:val="006902D5"/>
    <w:rsid w:val="00693FA9"/>
    <w:rsid w:val="006A6A5F"/>
    <w:rsid w:val="006A7E1C"/>
    <w:rsid w:val="006C7AAB"/>
    <w:rsid w:val="006C7CBB"/>
    <w:rsid w:val="006C7FD1"/>
    <w:rsid w:val="006F7B50"/>
    <w:rsid w:val="00702348"/>
    <w:rsid w:val="007060A0"/>
    <w:rsid w:val="00730A34"/>
    <w:rsid w:val="00735D4D"/>
    <w:rsid w:val="007375C4"/>
    <w:rsid w:val="007427E3"/>
    <w:rsid w:val="00745EF4"/>
    <w:rsid w:val="00754D0E"/>
    <w:rsid w:val="00761176"/>
    <w:rsid w:val="00764B27"/>
    <w:rsid w:val="00765A14"/>
    <w:rsid w:val="00766379"/>
    <w:rsid w:val="00786635"/>
    <w:rsid w:val="00796FB4"/>
    <w:rsid w:val="007A0AAC"/>
    <w:rsid w:val="007B2D40"/>
    <w:rsid w:val="007C2756"/>
    <w:rsid w:val="007C7C06"/>
    <w:rsid w:val="007E0A37"/>
    <w:rsid w:val="007E779F"/>
    <w:rsid w:val="007F0C99"/>
    <w:rsid w:val="007F1D07"/>
    <w:rsid w:val="00802D77"/>
    <w:rsid w:val="00807863"/>
    <w:rsid w:val="00834EC6"/>
    <w:rsid w:val="00836798"/>
    <w:rsid w:val="008466EF"/>
    <w:rsid w:val="00850DFD"/>
    <w:rsid w:val="00850F2A"/>
    <w:rsid w:val="008511B8"/>
    <w:rsid w:val="008713B7"/>
    <w:rsid w:val="008748FB"/>
    <w:rsid w:val="008820B7"/>
    <w:rsid w:val="00883CC5"/>
    <w:rsid w:val="00894E8B"/>
    <w:rsid w:val="008A4733"/>
    <w:rsid w:val="008B16B0"/>
    <w:rsid w:val="008B3FCA"/>
    <w:rsid w:val="008B4BBC"/>
    <w:rsid w:val="008B5275"/>
    <w:rsid w:val="008C25B8"/>
    <w:rsid w:val="008C416A"/>
    <w:rsid w:val="008D6934"/>
    <w:rsid w:val="008E39BA"/>
    <w:rsid w:val="008E5068"/>
    <w:rsid w:val="008E5710"/>
    <w:rsid w:val="008E6C5B"/>
    <w:rsid w:val="008F00D4"/>
    <w:rsid w:val="008F6664"/>
    <w:rsid w:val="00901AAC"/>
    <w:rsid w:val="00902AA0"/>
    <w:rsid w:val="00906A12"/>
    <w:rsid w:val="00907A1D"/>
    <w:rsid w:val="0094181D"/>
    <w:rsid w:val="0095455A"/>
    <w:rsid w:val="00962B80"/>
    <w:rsid w:val="00967298"/>
    <w:rsid w:val="009701A6"/>
    <w:rsid w:val="00970EA4"/>
    <w:rsid w:val="00970FC7"/>
    <w:rsid w:val="00981866"/>
    <w:rsid w:val="00982551"/>
    <w:rsid w:val="0098308E"/>
    <w:rsid w:val="00986B9E"/>
    <w:rsid w:val="009A11C5"/>
    <w:rsid w:val="009A6C59"/>
    <w:rsid w:val="009B3C77"/>
    <w:rsid w:val="009C2703"/>
    <w:rsid w:val="009D1B13"/>
    <w:rsid w:val="009E03C9"/>
    <w:rsid w:val="009E3E6E"/>
    <w:rsid w:val="009E4325"/>
    <w:rsid w:val="009F1394"/>
    <w:rsid w:val="009F17B4"/>
    <w:rsid w:val="009F5034"/>
    <w:rsid w:val="009F60FF"/>
    <w:rsid w:val="009F6B1D"/>
    <w:rsid w:val="00A022B0"/>
    <w:rsid w:val="00A04F25"/>
    <w:rsid w:val="00A221DA"/>
    <w:rsid w:val="00A22F78"/>
    <w:rsid w:val="00A254B7"/>
    <w:rsid w:val="00A2677E"/>
    <w:rsid w:val="00A27C19"/>
    <w:rsid w:val="00A32AA2"/>
    <w:rsid w:val="00A37E04"/>
    <w:rsid w:val="00A425F7"/>
    <w:rsid w:val="00A45122"/>
    <w:rsid w:val="00A51F2C"/>
    <w:rsid w:val="00A535D5"/>
    <w:rsid w:val="00A542A8"/>
    <w:rsid w:val="00A55BDF"/>
    <w:rsid w:val="00A80643"/>
    <w:rsid w:val="00A80CFA"/>
    <w:rsid w:val="00A87979"/>
    <w:rsid w:val="00A87B59"/>
    <w:rsid w:val="00A937DB"/>
    <w:rsid w:val="00A94243"/>
    <w:rsid w:val="00AA1B25"/>
    <w:rsid w:val="00AA5903"/>
    <w:rsid w:val="00AB109B"/>
    <w:rsid w:val="00AC4DA1"/>
    <w:rsid w:val="00AE031B"/>
    <w:rsid w:val="00AE21BD"/>
    <w:rsid w:val="00AE533A"/>
    <w:rsid w:val="00AE7C03"/>
    <w:rsid w:val="00AF0B78"/>
    <w:rsid w:val="00AF4A66"/>
    <w:rsid w:val="00AF6978"/>
    <w:rsid w:val="00AF7581"/>
    <w:rsid w:val="00AF7652"/>
    <w:rsid w:val="00B01A32"/>
    <w:rsid w:val="00B0437B"/>
    <w:rsid w:val="00B24830"/>
    <w:rsid w:val="00B24940"/>
    <w:rsid w:val="00B34AE8"/>
    <w:rsid w:val="00B4123B"/>
    <w:rsid w:val="00B4273D"/>
    <w:rsid w:val="00B53DA0"/>
    <w:rsid w:val="00B5699A"/>
    <w:rsid w:val="00B71ED8"/>
    <w:rsid w:val="00B724A5"/>
    <w:rsid w:val="00B74487"/>
    <w:rsid w:val="00B757E9"/>
    <w:rsid w:val="00B803DF"/>
    <w:rsid w:val="00B87620"/>
    <w:rsid w:val="00BB050F"/>
    <w:rsid w:val="00BB0C1F"/>
    <w:rsid w:val="00BB3951"/>
    <w:rsid w:val="00BB4331"/>
    <w:rsid w:val="00BC7984"/>
    <w:rsid w:val="00BC7BF8"/>
    <w:rsid w:val="00BC7D89"/>
    <w:rsid w:val="00BD21F0"/>
    <w:rsid w:val="00BD56C0"/>
    <w:rsid w:val="00BD7306"/>
    <w:rsid w:val="00BE30DA"/>
    <w:rsid w:val="00BF025B"/>
    <w:rsid w:val="00BF280F"/>
    <w:rsid w:val="00BF6778"/>
    <w:rsid w:val="00C01F6B"/>
    <w:rsid w:val="00C04BAE"/>
    <w:rsid w:val="00C14751"/>
    <w:rsid w:val="00C2374C"/>
    <w:rsid w:val="00C31E66"/>
    <w:rsid w:val="00C3787B"/>
    <w:rsid w:val="00C40AF6"/>
    <w:rsid w:val="00C46651"/>
    <w:rsid w:val="00C47B98"/>
    <w:rsid w:val="00C52826"/>
    <w:rsid w:val="00C5286E"/>
    <w:rsid w:val="00C538FE"/>
    <w:rsid w:val="00C54240"/>
    <w:rsid w:val="00C65511"/>
    <w:rsid w:val="00C65E02"/>
    <w:rsid w:val="00C67E64"/>
    <w:rsid w:val="00C83695"/>
    <w:rsid w:val="00C847C0"/>
    <w:rsid w:val="00C86915"/>
    <w:rsid w:val="00C95C2B"/>
    <w:rsid w:val="00C9754A"/>
    <w:rsid w:val="00CA28D1"/>
    <w:rsid w:val="00CA39CF"/>
    <w:rsid w:val="00CB0FB0"/>
    <w:rsid w:val="00CB2788"/>
    <w:rsid w:val="00CC365F"/>
    <w:rsid w:val="00CC5978"/>
    <w:rsid w:val="00CD227B"/>
    <w:rsid w:val="00CD529E"/>
    <w:rsid w:val="00CD6830"/>
    <w:rsid w:val="00CE76B7"/>
    <w:rsid w:val="00CE7FB9"/>
    <w:rsid w:val="00CF4026"/>
    <w:rsid w:val="00CF461B"/>
    <w:rsid w:val="00D02169"/>
    <w:rsid w:val="00D06FE5"/>
    <w:rsid w:val="00D07FA9"/>
    <w:rsid w:val="00D115AA"/>
    <w:rsid w:val="00D11FC4"/>
    <w:rsid w:val="00D2377F"/>
    <w:rsid w:val="00D276FF"/>
    <w:rsid w:val="00D32370"/>
    <w:rsid w:val="00D35A49"/>
    <w:rsid w:val="00D40480"/>
    <w:rsid w:val="00D43B57"/>
    <w:rsid w:val="00D44687"/>
    <w:rsid w:val="00D5029C"/>
    <w:rsid w:val="00D54F1D"/>
    <w:rsid w:val="00D64C50"/>
    <w:rsid w:val="00D67470"/>
    <w:rsid w:val="00D737E8"/>
    <w:rsid w:val="00D83DAB"/>
    <w:rsid w:val="00D83EAF"/>
    <w:rsid w:val="00D8447E"/>
    <w:rsid w:val="00D87B97"/>
    <w:rsid w:val="00D978D3"/>
    <w:rsid w:val="00D97BAE"/>
    <w:rsid w:val="00DA20B5"/>
    <w:rsid w:val="00DA238E"/>
    <w:rsid w:val="00DA25BB"/>
    <w:rsid w:val="00DA7D72"/>
    <w:rsid w:val="00DB21B6"/>
    <w:rsid w:val="00DB6E88"/>
    <w:rsid w:val="00DD5964"/>
    <w:rsid w:val="00DD6190"/>
    <w:rsid w:val="00DD6F7B"/>
    <w:rsid w:val="00DF3949"/>
    <w:rsid w:val="00DF723F"/>
    <w:rsid w:val="00E0016C"/>
    <w:rsid w:val="00E02437"/>
    <w:rsid w:val="00E04688"/>
    <w:rsid w:val="00E0609E"/>
    <w:rsid w:val="00E06940"/>
    <w:rsid w:val="00E1331D"/>
    <w:rsid w:val="00E14373"/>
    <w:rsid w:val="00E208EA"/>
    <w:rsid w:val="00E26011"/>
    <w:rsid w:val="00E33CCD"/>
    <w:rsid w:val="00E346AC"/>
    <w:rsid w:val="00E37B5F"/>
    <w:rsid w:val="00E4115E"/>
    <w:rsid w:val="00E41CB2"/>
    <w:rsid w:val="00E47E21"/>
    <w:rsid w:val="00E556BE"/>
    <w:rsid w:val="00E704B2"/>
    <w:rsid w:val="00E74DD1"/>
    <w:rsid w:val="00E7641D"/>
    <w:rsid w:val="00E919CB"/>
    <w:rsid w:val="00E91F91"/>
    <w:rsid w:val="00E951BF"/>
    <w:rsid w:val="00EA108F"/>
    <w:rsid w:val="00EB433F"/>
    <w:rsid w:val="00EB5550"/>
    <w:rsid w:val="00EC0245"/>
    <w:rsid w:val="00EC4501"/>
    <w:rsid w:val="00EC50FD"/>
    <w:rsid w:val="00EC78B9"/>
    <w:rsid w:val="00EC7FE5"/>
    <w:rsid w:val="00ED4593"/>
    <w:rsid w:val="00EE75EA"/>
    <w:rsid w:val="00EF441F"/>
    <w:rsid w:val="00EF7901"/>
    <w:rsid w:val="00EF7FD8"/>
    <w:rsid w:val="00F01506"/>
    <w:rsid w:val="00F15EEB"/>
    <w:rsid w:val="00F21A10"/>
    <w:rsid w:val="00F41E16"/>
    <w:rsid w:val="00F605B5"/>
    <w:rsid w:val="00F73783"/>
    <w:rsid w:val="00F73CEC"/>
    <w:rsid w:val="00FA05A8"/>
    <w:rsid w:val="00FA662F"/>
    <w:rsid w:val="00FB5FB0"/>
    <w:rsid w:val="00FC5E9E"/>
    <w:rsid w:val="00FD0E34"/>
    <w:rsid w:val="00FD1C8F"/>
    <w:rsid w:val="00FD32C1"/>
    <w:rsid w:val="00FD4636"/>
    <w:rsid w:val="00FE08BE"/>
    <w:rsid w:val="00FE6FF2"/>
    <w:rsid w:val="00FF1F05"/>
    <w:rsid w:val="00FF2B57"/>
    <w:rsid w:val="00FF4B1D"/>
    <w:rsid w:val="00FF6183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F7FD8"/>
    <w:rPr>
      <w:color w:val="0000FF"/>
      <w:u w:val="single"/>
    </w:rPr>
  </w:style>
  <w:style w:type="paragraph" w:styleId="a3">
    <w:name w:val="header"/>
    <w:basedOn w:val="a"/>
    <w:link w:val="a4"/>
    <w:rsid w:val="00EF7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7FD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F7FD8"/>
    <w:rPr>
      <w:color w:val="0000FF"/>
      <w:u w:val="single"/>
    </w:rPr>
  </w:style>
  <w:style w:type="paragraph" w:styleId="a3">
    <w:name w:val="header"/>
    <w:basedOn w:val="a"/>
    <w:link w:val="a4"/>
    <w:rsid w:val="00EF7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7FD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72to.ru/" TargetMode="External"/><Relationship Id="rId13" Type="http://schemas.openxmlformats.org/officeDocument/2006/relationships/hyperlink" Target="http://uslugi.admtyumen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chool.72to.ru/" TargetMode="External"/><Relationship Id="rId12" Type="http://schemas.openxmlformats.org/officeDocument/2006/relationships/hyperlink" Target="http://gosuslugi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mtyumen.ru/ogv_ru/gov/administrative/informatization_department/mobil.htm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2017-03-02T18:36:00Z</dcterms:created>
  <dcterms:modified xsi:type="dcterms:W3CDTF">2017-03-02T18:37:00Z</dcterms:modified>
</cp:coreProperties>
</file>